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42D5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F:\сканы физики\л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физики\л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2D5" w:rsidRDefault="00A942D5"/>
    <w:p w:rsidR="00A942D5" w:rsidRDefault="00A942D5"/>
    <w:p w:rsidR="00A942D5" w:rsidRDefault="00A942D5"/>
    <w:p w:rsidR="00A942D5" w:rsidRPr="005D2A9B" w:rsidRDefault="00A942D5" w:rsidP="00A942D5">
      <w:pPr>
        <w:pStyle w:val="a5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5D2A9B">
        <w:rPr>
          <w:b/>
          <w:sz w:val="28"/>
          <w:szCs w:val="28"/>
        </w:rPr>
        <w:lastRenderedPageBreak/>
        <w:t>Пояснительная записка</w:t>
      </w:r>
    </w:p>
    <w:p w:rsidR="00A942D5" w:rsidRPr="00FC44E9" w:rsidRDefault="00A942D5" w:rsidP="00A942D5">
      <w:pPr>
        <w:ind w:left="360"/>
        <w:jc w:val="both"/>
        <w:rPr>
          <w:sz w:val="24"/>
        </w:rPr>
      </w:pPr>
      <w:r w:rsidRPr="00FC44E9">
        <w:rPr>
          <w:sz w:val="24"/>
        </w:rPr>
        <w:t>Материалы для рабочей программы составлены на основе:</w:t>
      </w:r>
    </w:p>
    <w:p w:rsidR="00A942D5" w:rsidRPr="00FC44E9" w:rsidRDefault="00A942D5" w:rsidP="00A942D5">
      <w:pPr>
        <w:numPr>
          <w:ilvl w:val="0"/>
          <w:numId w:val="5"/>
        </w:numPr>
        <w:suppressAutoHyphens/>
        <w:spacing w:after="0" w:line="240" w:lineRule="auto"/>
        <w:jc w:val="both"/>
        <w:rPr>
          <w:sz w:val="24"/>
        </w:rPr>
      </w:pPr>
      <w:r w:rsidRPr="00FC44E9">
        <w:rPr>
          <w:sz w:val="24"/>
        </w:rPr>
        <w:t>федерального компонента государственного стандарта общего образования,</w:t>
      </w:r>
    </w:p>
    <w:p w:rsidR="00A942D5" w:rsidRPr="00FC44E9" w:rsidRDefault="00A942D5" w:rsidP="00A942D5">
      <w:pPr>
        <w:numPr>
          <w:ilvl w:val="0"/>
          <w:numId w:val="5"/>
        </w:numPr>
        <w:suppressAutoHyphens/>
        <w:spacing w:after="0" w:line="240" w:lineRule="auto"/>
        <w:jc w:val="both"/>
        <w:rPr>
          <w:sz w:val="24"/>
        </w:rPr>
      </w:pPr>
      <w:r w:rsidRPr="00FC44E9">
        <w:rPr>
          <w:sz w:val="24"/>
        </w:rPr>
        <w:t>примерной программы по физике основного общего образования (</w:t>
      </w:r>
      <w:proofErr w:type="spellStart"/>
      <w:r w:rsidRPr="00FC44E9">
        <w:rPr>
          <w:sz w:val="24"/>
        </w:rPr>
        <w:t>составители</w:t>
      </w:r>
      <w:proofErr w:type="gramStart"/>
      <w:r w:rsidRPr="00FC44E9">
        <w:rPr>
          <w:sz w:val="24"/>
        </w:rPr>
        <w:t>:Ю</w:t>
      </w:r>
      <w:proofErr w:type="spellEnd"/>
      <w:proofErr w:type="gramEnd"/>
      <w:r w:rsidRPr="00FC44E9">
        <w:rPr>
          <w:sz w:val="24"/>
        </w:rPr>
        <w:t>. И. Дик, В. А. Коровин)</w:t>
      </w:r>
    </w:p>
    <w:p w:rsidR="00A942D5" w:rsidRPr="00FC44E9" w:rsidRDefault="00A942D5" w:rsidP="00A942D5">
      <w:pPr>
        <w:numPr>
          <w:ilvl w:val="0"/>
          <w:numId w:val="5"/>
        </w:numPr>
        <w:suppressAutoHyphens/>
        <w:spacing w:after="0" w:line="240" w:lineRule="auto"/>
        <w:jc w:val="both"/>
        <w:rPr>
          <w:sz w:val="24"/>
        </w:rPr>
      </w:pPr>
      <w:r w:rsidRPr="00FC44E9">
        <w:rPr>
          <w:sz w:val="24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</w:t>
      </w:r>
      <w:r>
        <w:rPr>
          <w:sz w:val="24"/>
        </w:rPr>
        <w:t>8-19</w:t>
      </w:r>
      <w:r w:rsidRPr="00FC44E9">
        <w:rPr>
          <w:sz w:val="24"/>
        </w:rPr>
        <w:t xml:space="preserve"> учебный год,</w:t>
      </w:r>
    </w:p>
    <w:p w:rsidR="00A942D5" w:rsidRDefault="00A942D5" w:rsidP="00A942D5">
      <w:pPr>
        <w:numPr>
          <w:ilvl w:val="0"/>
          <w:numId w:val="5"/>
        </w:numPr>
        <w:suppressAutoHyphens/>
        <w:spacing w:after="0" w:line="240" w:lineRule="auto"/>
        <w:jc w:val="both"/>
        <w:rPr>
          <w:sz w:val="24"/>
        </w:rPr>
      </w:pPr>
      <w:r w:rsidRPr="00FC44E9">
        <w:rPr>
          <w:sz w:val="24"/>
        </w:rPr>
        <w:t>авторской программы «Физика</w:t>
      </w:r>
      <w:r>
        <w:rPr>
          <w:sz w:val="24"/>
        </w:rPr>
        <w:t>, 18– 19</w:t>
      </w:r>
      <w:r w:rsidRPr="00FC44E9">
        <w:rPr>
          <w:sz w:val="24"/>
        </w:rPr>
        <w:t xml:space="preserve">», </w:t>
      </w:r>
      <w:r>
        <w:rPr>
          <w:sz w:val="24"/>
        </w:rPr>
        <w:t xml:space="preserve">авт. Г. Я. </w:t>
      </w:r>
      <w:proofErr w:type="spellStart"/>
      <w:r>
        <w:rPr>
          <w:sz w:val="24"/>
        </w:rPr>
        <w:t>Мякишев</w:t>
      </w:r>
      <w:proofErr w:type="spellEnd"/>
      <w:r w:rsidRPr="00FC44E9">
        <w:rPr>
          <w:sz w:val="24"/>
        </w:rPr>
        <w:t>.</w:t>
      </w:r>
    </w:p>
    <w:p w:rsidR="00A942D5" w:rsidRPr="003840CE" w:rsidRDefault="00A942D5" w:rsidP="00A942D5">
      <w:pPr>
        <w:jc w:val="both"/>
        <w:rPr>
          <w:sz w:val="24"/>
        </w:rPr>
      </w:pPr>
      <w:r w:rsidRPr="003840CE">
        <w:rPr>
          <w:b/>
          <w:sz w:val="24"/>
        </w:rPr>
        <w:t xml:space="preserve">Цели </w:t>
      </w:r>
      <w:r w:rsidRPr="003840CE">
        <w:rPr>
          <w:sz w:val="24"/>
        </w:rPr>
        <w:t xml:space="preserve">предмета – </w:t>
      </w:r>
      <w:r w:rsidRPr="003840CE">
        <w:rPr>
          <w:b/>
          <w:sz w:val="24"/>
        </w:rPr>
        <w:t>выработка компетенций</w:t>
      </w:r>
      <w:r w:rsidRPr="003840CE">
        <w:rPr>
          <w:sz w:val="24"/>
        </w:rPr>
        <w:t>:</w:t>
      </w:r>
    </w:p>
    <w:p w:rsidR="00A942D5" w:rsidRPr="003840CE" w:rsidRDefault="00A942D5" w:rsidP="00A942D5">
      <w:pPr>
        <w:ind w:left="720"/>
        <w:jc w:val="both"/>
        <w:rPr>
          <w:sz w:val="24"/>
        </w:rPr>
      </w:pPr>
      <w:r w:rsidRPr="003840CE">
        <w:rPr>
          <w:i/>
          <w:sz w:val="24"/>
        </w:rPr>
        <w:t>общеобразовательных:</w:t>
      </w:r>
    </w:p>
    <w:p w:rsidR="00A942D5" w:rsidRPr="003840CE" w:rsidRDefault="00A942D5" w:rsidP="00A942D5">
      <w:pPr>
        <w:jc w:val="both"/>
        <w:rPr>
          <w:sz w:val="24"/>
        </w:rPr>
      </w:pPr>
      <w:r w:rsidRPr="003840CE">
        <w:rPr>
          <w:sz w:val="24"/>
        </w:rPr>
        <w:t xml:space="preserve">- умения самостоятельно и мотивированно </w:t>
      </w:r>
      <w:r w:rsidRPr="0081682D">
        <w:rPr>
          <w:sz w:val="24"/>
        </w:rPr>
        <w:t>организовывать</w:t>
      </w:r>
      <w:r w:rsidRPr="003840CE">
        <w:rPr>
          <w:sz w:val="24"/>
        </w:rPr>
        <w:t xml:space="preserve"> свою познавательную деятельность (от постановки до получения и оценки результата); </w:t>
      </w:r>
    </w:p>
    <w:p w:rsidR="00A942D5" w:rsidRPr="003840CE" w:rsidRDefault="00A942D5" w:rsidP="00A942D5">
      <w:pPr>
        <w:jc w:val="both"/>
        <w:rPr>
          <w:sz w:val="24"/>
        </w:rPr>
      </w:pPr>
      <w:r w:rsidRPr="003840CE">
        <w:rPr>
          <w:sz w:val="24"/>
        </w:rPr>
        <w:t xml:space="preserve">-  умения </w:t>
      </w:r>
      <w:r w:rsidRPr="0081682D">
        <w:rPr>
          <w:sz w:val="24"/>
        </w:rPr>
        <w:t>использовать</w:t>
      </w:r>
      <w:r w:rsidRPr="003840CE">
        <w:rPr>
          <w:sz w:val="24"/>
        </w:rPr>
        <w:t xml:space="preserve"> элементы причинно-следственного и структурно-функционального анализа, </w:t>
      </w:r>
      <w:r w:rsidRPr="0081682D">
        <w:rPr>
          <w:sz w:val="24"/>
        </w:rPr>
        <w:t>определять</w:t>
      </w:r>
      <w:r w:rsidRPr="003840CE">
        <w:rPr>
          <w:sz w:val="24"/>
        </w:rPr>
        <w:t xml:space="preserve"> сущностные характеристики изучаемого объекта, развернуто </w:t>
      </w:r>
      <w:r w:rsidRPr="00692925">
        <w:rPr>
          <w:sz w:val="24"/>
        </w:rPr>
        <w:t>обосновывать</w:t>
      </w:r>
      <w:r w:rsidRPr="003840CE">
        <w:rPr>
          <w:sz w:val="24"/>
        </w:rPr>
        <w:t xml:space="preserve"> суждения, давать определения, </w:t>
      </w:r>
      <w:r w:rsidRPr="0081682D">
        <w:rPr>
          <w:sz w:val="24"/>
        </w:rPr>
        <w:t>приводить</w:t>
      </w:r>
      <w:r w:rsidRPr="003840CE">
        <w:rPr>
          <w:sz w:val="24"/>
        </w:rPr>
        <w:t xml:space="preserve"> доказательства;</w:t>
      </w:r>
    </w:p>
    <w:p w:rsidR="00A942D5" w:rsidRPr="003840CE" w:rsidRDefault="00A942D5" w:rsidP="00A942D5">
      <w:pPr>
        <w:jc w:val="both"/>
        <w:rPr>
          <w:sz w:val="24"/>
        </w:rPr>
      </w:pPr>
      <w:r w:rsidRPr="003840CE">
        <w:rPr>
          <w:sz w:val="24"/>
        </w:rPr>
        <w:t xml:space="preserve">- умения </w:t>
      </w:r>
      <w:r w:rsidRPr="00692925">
        <w:rPr>
          <w:sz w:val="24"/>
        </w:rPr>
        <w:t xml:space="preserve">использовать </w:t>
      </w:r>
      <w:proofErr w:type="spellStart"/>
      <w:r w:rsidRPr="00692925">
        <w:rPr>
          <w:sz w:val="24"/>
        </w:rPr>
        <w:t>мультимедийные</w:t>
      </w:r>
      <w:proofErr w:type="spellEnd"/>
      <w:r w:rsidRPr="003840CE">
        <w:rPr>
          <w:sz w:val="24"/>
        </w:rPr>
        <w:t xml:space="preserve"> ресурсы и компьютерные технологии для обработки и презентации результатов познавательной и практической деятельности;</w:t>
      </w:r>
    </w:p>
    <w:p w:rsidR="00A942D5" w:rsidRPr="003840CE" w:rsidRDefault="00A942D5" w:rsidP="00A942D5">
      <w:pPr>
        <w:jc w:val="both"/>
        <w:rPr>
          <w:sz w:val="24"/>
        </w:rPr>
      </w:pPr>
      <w:r w:rsidRPr="003840CE">
        <w:rPr>
          <w:sz w:val="24"/>
        </w:rPr>
        <w:t xml:space="preserve">-   </w:t>
      </w:r>
      <w:r w:rsidRPr="00692925">
        <w:rPr>
          <w:sz w:val="24"/>
        </w:rPr>
        <w:t>умения оценивать и корректировать</w:t>
      </w:r>
      <w:r w:rsidRPr="003840CE">
        <w:rPr>
          <w:sz w:val="24"/>
        </w:rPr>
        <w:t xml:space="preserve"> свое поведение в окружающей среде, выполнять экологические требования в практической деятельности и повседневной жизни.</w:t>
      </w:r>
    </w:p>
    <w:p w:rsidR="00A942D5" w:rsidRPr="003840CE" w:rsidRDefault="00A942D5" w:rsidP="00A942D5">
      <w:pPr>
        <w:ind w:left="720"/>
        <w:jc w:val="both"/>
        <w:rPr>
          <w:sz w:val="24"/>
        </w:rPr>
      </w:pPr>
      <w:r w:rsidRPr="003840CE">
        <w:rPr>
          <w:i/>
          <w:sz w:val="24"/>
        </w:rPr>
        <w:t>предметно-ориентированных:</w:t>
      </w:r>
    </w:p>
    <w:p w:rsidR="00A942D5" w:rsidRPr="003840CE" w:rsidRDefault="00A942D5" w:rsidP="00A942D5">
      <w:pPr>
        <w:jc w:val="both"/>
        <w:rPr>
          <w:sz w:val="24"/>
        </w:rPr>
      </w:pPr>
      <w:r w:rsidRPr="003840CE">
        <w:rPr>
          <w:sz w:val="24"/>
        </w:rPr>
        <w:t xml:space="preserve">-  </w:t>
      </w:r>
      <w:r w:rsidRPr="00692925">
        <w:rPr>
          <w:sz w:val="24"/>
        </w:rPr>
        <w:t>понимать возрастающую роль</w:t>
      </w:r>
      <w:r w:rsidRPr="003840CE">
        <w:rPr>
          <w:sz w:val="24"/>
        </w:rPr>
        <w:t xml:space="preserve"> науки, усиление взаимосвязи и взаимного влияния науки и техники, превращения науки в непосредственную производительную силу общества: осознавать взаимодействие человека с окружающей средой, возможности и способы охраны природы;</w:t>
      </w:r>
    </w:p>
    <w:p w:rsidR="00A942D5" w:rsidRPr="003840CE" w:rsidRDefault="00A942D5" w:rsidP="00A942D5">
      <w:pPr>
        <w:jc w:val="both"/>
        <w:rPr>
          <w:sz w:val="24"/>
        </w:rPr>
      </w:pPr>
      <w:r w:rsidRPr="003840CE">
        <w:rPr>
          <w:sz w:val="24"/>
        </w:rPr>
        <w:t xml:space="preserve">-  </w:t>
      </w:r>
      <w:r w:rsidRPr="00692925">
        <w:rPr>
          <w:sz w:val="24"/>
        </w:rPr>
        <w:t>развивать</w:t>
      </w:r>
      <w:r w:rsidRPr="003840CE">
        <w:rPr>
          <w:sz w:val="24"/>
        </w:rPr>
        <w:t xml:space="preserve"> познавательные </w:t>
      </w:r>
      <w:r w:rsidRPr="00692925">
        <w:rPr>
          <w:sz w:val="24"/>
        </w:rPr>
        <w:t>интересы и интеллектуальные способности в процессе самостоятельного приобретения физич</w:t>
      </w:r>
      <w:r w:rsidRPr="003840CE">
        <w:rPr>
          <w:sz w:val="24"/>
        </w:rPr>
        <w:t>еских знаний с использований различных источников информации, в том числе компьютерных;</w:t>
      </w:r>
    </w:p>
    <w:p w:rsidR="00A942D5" w:rsidRPr="003840CE" w:rsidRDefault="00A942D5" w:rsidP="00A942D5">
      <w:pPr>
        <w:jc w:val="both"/>
        <w:rPr>
          <w:sz w:val="24"/>
        </w:rPr>
      </w:pPr>
      <w:r w:rsidRPr="003840CE">
        <w:rPr>
          <w:sz w:val="24"/>
        </w:rPr>
        <w:t xml:space="preserve">- </w:t>
      </w:r>
      <w:r w:rsidRPr="00692925">
        <w:rPr>
          <w:sz w:val="24"/>
        </w:rPr>
        <w:t xml:space="preserve">воспитывать </w:t>
      </w:r>
      <w:r w:rsidRPr="003840CE">
        <w:rPr>
          <w:sz w:val="24"/>
        </w:rPr>
        <w:t>убежденность в позитивной роли физики в жизни современного общества, понимание перспектив развития энергетики, транспорта, сре</w:t>
      </w:r>
      <w:proofErr w:type="gramStart"/>
      <w:r w:rsidRPr="003840CE">
        <w:rPr>
          <w:sz w:val="24"/>
        </w:rPr>
        <w:t>дств св</w:t>
      </w:r>
      <w:proofErr w:type="gramEnd"/>
      <w:r w:rsidRPr="003840CE">
        <w:rPr>
          <w:sz w:val="24"/>
        </w:rPr>
        <w:t xml:space="preserve">язи и др.; овладевать умениями </w:t>
      </w:r>
      <w:r w:rsidRPr="00692925">
        <w:rPr>
          <w:sz w:val="24"/>
        </w:rPr>
        <w:t>применять</w:t>
      </w:r>
      <w:r w:rsidRPr="003840CE">
        <w:rPr>
          <w:sz w:val="24"/>
        </w:rPr>
        <w:t xml:space="preserve"> полученные </w:t>
      </w:r>
      <w:r w:rsidRPr="00692925">
        <w:rPr>
          <w:sz w:val="24"/>
        </w:rPr>
        <w:t>знания</w:t>
      </w:r>
      <w:r w:rsidRPr="003840CE">
        <w:rPr>
          <w:sz w:val="24"/>
        </w:rPr>
        <w:t xml:space="preserve"> для получения разнообразных физических явлений;</w:t>
      </w:r>
    </w:p>
    <w:p w:rsidR="00A942D5" w:rsidRPr="003840CE" w:rsidRDefault="00A942D5" w:rsidP="00A942D5">
      <w:pPr>
        <w:jc w:val="both"/>
        <w:rPr>
          <w:sz w:val="24"/>
        </w:rPr>
      </w:pPr>
      <w:r w:rsidRPr="003840CE">
        <w:rPr>
          <w:sz w:val="24"/>
        </w:rPr>
        <w:t xml:space="preserve">-  применять полученные знания и умения для </w:t>
      </w:r>
      <w:r w:rsidRPr="00692925">
        <w:rPr>
          <w:sz w:val="24"/>
        </w:rPr>
        <w:t>безопасного использования</w:t>
      </w:r>
      <w:r w:rsidRPr="003840CE">
        <w:rPr>
          <w:sz w:val="24"/>
        </w:rPr>
        <w:t xml:space="preserve">  веществ и механизмов в быту, сельском хозяйстве и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A942D5" w:rsidRPr="003840CE" w:rsidRDefault="00A942D5" w:rsidP="00A942D5">
      <w:pPr>
        <w:jc w:val="both"/>
        <w:rPr>
          <w:sz w:val="24"/>
        </w:rPr>
      </w:pPr>
      <w:r w:rsidRPr="003840CE">
        <w:rPr>
          <w:sz w:val="24"/>
        </w:rPr>
        <w:lastRenderedPageBreak/>
        <w:t xml:space="preserve">Программа направлена на реализацию </w:t>
      </w:r>
      <w:r w:rsidRPr="00692925">
        <w:rPr>
          <w:sz w:val="24"/>
        </w:rPr>
        <w:t xml:space="preserve">личностно-ориентированного, </w:t>
      </w:r>
      <w:proofErr w:type="spellStart"/>
      <w:r w:rsidRPr="00692925">
        <w:rPr>
          <w:sz w:val="24"/>
        </w:rPr>
        <w:t>деятельностного</w:t>
      </w:r>
      <w:proofErr w:type="spellEnd"/>
      <w:r w:rsidRPr="00692925">
        <w:rPr>
          <w:sz w:val="24"/>
        </w:rPr>
        <w:t>, проблемно-поискового подходов;</w:t>
      </w:r>
      <w:r w:rsidRPr="003840CE">
        <w:rPr>
          <w:sz w:val="24"/>
        </w:rPr>
        <w:t xml:space="preserve"> освоение учащимися интеллектуальной и практической деятельности.</w:t>
      </w:r>
    </w:p>
    <w:p w:rsidR="00A942D5" w:rsidRPr="007C2D02" w:rsidRDefault="00A942D5" w:rsidP="00A942D5">
      <w:pPr>
        <w:shd w:val="clear" w:color="auto" w:fill="FFFFFF"/>
        <w:ind w:right="-5"/>
        <w:jc w:val="both"/>
        <w:rPr>
          <w:sz w:val="24"/>
        </w:rPr>
      </w:pPr>
      <w:r w:rsidRPr="007C2D02">
        <w:rPr>
          <w:b/>
          <w:bCs/>
          <w:sz w:val="24"/>
        </w:rPr>
        <w:t>Цели изучения физики:</w:t>
      </w:r>
    </w:p>
    <w:p w:rsidR="00A942D5" w:rsidRPr="003840CE" w:rsidRDefault="00A942D5" w:rsidP="00A942D5">
      <w:pPr>
        <w:shd w:val="clear" w:color="auto" w:fill="FFFFFF"/>
        <w:ind w:right="-5" w:firstLine="540"/>
        <w:jc w:val="both"/>
        <w:rPr>
          <w:sz w:val="24"/>
        </w:rPr>
      </w:pPr>
      <w:r w:rsidRPr="003840CE">
        <w:rPr>
          <w:bCs/>
          <w:iCs/>
          <w:sz w:val="24"/>
        </w:rPr>
        <w:t>Изучением физики в образовательных учреждениях основного общего   образования   направлено   на   достижение   следующих целей:</w:t>
      </w:r>
    </w:p>
    <w:p w:rsidR="00A942D5" w:rsidRPr="003840CE" w:rsidRDefault="00A942D5" w:rsidP="00A942D5">
      <w:pPr>
        <w:shd w:val="clear" w:color="auto" w:fill="FFFFFF"/>
        <w:ind w:right="-5" w:firstLine="540"/>
        <w:jc w:val="both"/>
        <w:rPr>
          <w:sz w:val="24"/>
        </w:rPr>
      </w:pPr>
      <w:r w:rsidRPr="003840CE">
        <w:rPr>
          <w:bCs/>
          <w:i/>
          <w:iCs/>
          <w:sz w:val="24"/>
        </w:rPr>
        <w:t xml:space="preserve">• </w:t>
      </w:r>
      <w:r w:rsidRPr="003840CE">
        <w:rPr>
          <w:bCs/>
          <w:i/>
          <w:sz w:val="24"/>
        </w:rPr>
        <w:t xml:space="preserve">освоение знаний </w:t>
      </w:r>
      <w:r w:rsidRPr="003840CE">
        <w:rPr>
          <w:sz w:val="24"/>
        </w:rPr>
        <w:t>о механических, тепловых, электромаг</w:t>
      </w:r>
      <w:r w:rsidRPr="003840CE">
        <w:rPr>
          <w:sz w:val="24"/>
        </w:rPr>
        <w:softHyphen/>
        <w:t>нитных и квантовых явлениях; величинах, характеризу</w:t>
      </w:r>
      <w:r w:rsidRPr="003840CE">
        <w:rPr>
          <w:sz w:val="24"/>
        </w:rPr>
        <w:softHyphen/>
        <w:t>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A942D5" w:rsidRPr="003840CE" w:rsidRDefault="00A942D5" w:rsidP="00A942D5">
      <w:pPr>
        <w:shd w:val="clear" w:color="auto" w:fill="FFFFFF"/>
        <w:ind w:right="-5" w:firstLine="540"/>
        <w:jc w:val="both"/>
        <w:rPr>
          <w:sz w:val="24"/>
        </w:rPr>
      </w:pPr>
      <w:r w:rsidRPr="003840CE">
        <w:rPr>
          <w:bCs/>
          <w:i/>
          <w:sz w:val="24"/>
        </w:rPr>
        <w:t xml:space="preserve">• овладение </w:t>
      </w:r>
      <w:proofErr w:type="spellStart"/>
      <w:r w:rsidRPr="003840CE">
        <w:rPr>
          <w:bCs/>
          <w:i/>
          <w:sz w:val="24"/>
        </w:rPr>
        <w:t>умениями</w:t>
      </w:r>
      <w:r w:rsidRPr="003840CE">
        <w:rPr>
          <w:sz w:val="24"/>
        </w:rPr>
        <w:t>проводить</w:t>
      </w:r>
      <w:proofErr w:type="spellEnd"/>
      <w:r w:rsidRPr="003840CE">
        <w:rPr>
          <w:sz w:val="24"/>
        </w:rPr>
        <w:t xml:space="preserve"> наблюдения природных явлений, описывать и </w:t>
      </w:r>
      <w:r>
        <w:rPr>
          <w:sz w:val="24"/>
        </w:rPr>
        <w:t>обобщать результаты наблюде</w:t>
      </w:r>
      <w:r>
        <w:rPr>
          <w:sz w:val="24"/>
        </w:rPr>
        <w:softHyphen/>
        <w:t>ний. И</w:t>
      </w:r>
      <w:r w:rsidRPr="003840CE">
        <w:rPr>
          <w:sz w:val="24"/>
        </w:rPr>
        <w:t>спользовать простые измерительные приборы для изучения физических явлений; представлять результаты наблюдений или измерений с помощью таблиц, графи</w:t>
      </w:r>
      <w:r w:rsidRPr="003840CE">
        <w:rPr>
          <w:sz w:val="24"/>
        </w:rPr>
        <w:softHyphen/>
        <w:t>ков и выявлять на этой основе эмпирические зависимо</w:t>
      </w:r>
      <w:r w:rsidRPr="003840CE">
        <w:rPr>
          <w:sz w:val="24"/>
        </w:rPr>
        <w:softHyphen/>
        <w:t>сти; применять полученные знания для объяснения раз</w:t>
      </w:r>
      <w:r w:rsidRPr="003840CE">
        <w:rPr>
          <w:sz w:val="24"/>
        </w:rPr>
        <w:softHyphen/>
        <w:t>нообразных природных явлений и процессов, принципов действия важнейших технических устройств, для реше</w:t>
      </w:r>
      <w:r w:rsidRPr="003840CE">
        <w:rPr>
          <w:sz w:val="24"/>
        </w:rPr>
        <w:softHyphen/>
        <w:t>ния физических задач;</w:t>
      </w:r>
    </w:p>
    <w:p w:rsidR="00A942D5" w:rsidRPr="003840CE" w:rsidRDefault="00A942D5" w:rsidP="00A942D5">
      <w:pPr>
        <w:shd w:val="clear" w:color="auto" w:fill="FFFFFF"/>
        <w:ind w:right="-5" w:firstLine="540"/>
        <w:jc w:val="both"/>
        <w:rPr>
          <w:sz w:val="24"/>
        </w:rPr>
      </w:pPr>
      <w:proofErr w:type="gramStart"/>
      <w:r w:rsidRPr="003840CE">
        <w:rPr>
          <w:bCs/>
          <w:i/>
          <w:sz w:val="24"/>
        </w:rPr>
        <w:t xml:space="preserve">• развитие </w:t>
      </w:r>
      <w:r w:rsidRPr="003840CE">
        <w:rPr>
          <w:sz w:val="24"/>
        </w:rPr>
        <w:t>познавательных интересов, интеллектуальных и творческих способностей, самостоятельности в приоб</w:t>
      </w:r>
      <w:r w:rsidRPr="003840CE">
        <w:rPr>
          <w:sz w:val="24"/>
        </w:rPr>
        <w:softHyphen/>
        <w:t>ретении новых знаний при решении физических задач и выполнении экспериментальных исследований с ис</w:t>
      </w:r>
      <w:r w:rsidRPr="003840CE">
        <w:rPr>
          <w:sz w:val="24"/>
        </w:rPr>
        <w:softHyphen/>
        <w:t>пользованием  информационных технологий;</w:t>
      </w:r>
      <w:proofErr w:type="gramEnd"/>
    </w:p>
    <w:p w:rsidR="00A942D5" w:rsidRPr="003840CE" w:rsidRDefault="00A942D5" w:rsidP="00A942D5">
      <w:pPr>
        <w:shd w:val="clear" w:color="auto" w:fill="FFFFFF"/>
        <w:ind w:right="-5" w:firstLine="540"/>
        <w:jc w:val="both"/>
        <w:rPr>
          <w:sz w:val="24"/>
        </w:rPr>
      </w:pPr>
      <w:r w:rsidRPr="003840CE">
        <w:rPr>
          <w:bCs/>
          <w:i/>
          <w:sz w:val="24"/>
        </w:rPr>
        <w:t xml:space="preserve">• воспитание </w:t>
      </w:r>
      <w:r w:rsidRPr="003840CE">
        <w:rPr>
          <w:sz w:val="24"/>
        </w:rPr>
        <w:t>убежденности в возможности познания при</w:t>
      </w:r>
      <w:r w:rsidRPr="003840CE">
        <w:rPr>
          <w:sz w:val="24"/>
        </w:rPr>
        <w:softHyphen/>
        <w:t>роды, в необходимости разумного использования дости</w:t>
      </w:r>
      <w:r w:rsidRPr="003840CE">
        <w:rPr>
          <w:sz w:val="24"/>
        </w:rPr>
        <w:softHyphen/>
        <w:t>жений науки и технологий для дальнейшего развития человеческого общества; уважения к творцам науки и техники; отношения к физике как к элементу общече</w:t>
      </w:r>
      <w:r w:rsidRPr="003840CE">
        <w:rPr>
          <w:sz w:val="24"/>
        </w:rPr>
        <w:softHyphen/>
        <w:t>ловеческой культуры;</w:t>
      </w:r>
    </w:p>
    <w:p w:rsidR="00A942D5" w:rsidRPr="003840CE" w:rsidRDefault="00A942D5" w:rsidP="00A942D5">
      <w:pPr>
        <w:shd w:val="clear" w:color="auto" w:fill="FFFFFF"/>
        <w:ind w:right="-5" w:firstLine="540"/>
        <w:jc w:val="both"/>
        <w:rPr>
          <w:sz w:val="24"/>
        </w:rPr>
      </w:pPr>
      <w:r w:rsidRPr="003840CE">
        <w:rPr>
          <w:bCs/>
          <w:i/>
          <w:sz w:val="24"/>
        </w:rPr>
        <w:t xml:space="preserve">• применение полученных знаний и </w:t>
      </w:r>
      <w:proofErr w:type="spellStart"/>
      <w:r w:rsidRPr="003840CE">
        <w:rPr>
          <w:bCs/>
          <w:i/>
          <w:sz w:val="24"/>
        </w:rPr>
        <w:t>умений</w:t>
      </w:r>
      <w:r w:rsidRPr="003840CE">
        <w:rPr>
          <w:sz w:val="24"/>
        </w:rPr>
        <w:t>для</w:t>
      </w:r>
      <w:proofErr w:type="spellEnd"/>
      <w:r w:rsidRPr="003840CE">
        <w:rPr>
          <w:sz w:val="24"/>
        </w:rPr>
        <w:t xml:space="preserve"> решения практических задач повседневной жизни, обеспечения безопасности своей жизни, рационального природополь</w:t>
      </w:r>
      <w:r w:rsidRPr="003840CE">
        <w:rPr>
          <w:sz w:val="24"/>
        </w:rPr>
        <w:softHyphen/>
        <w:t>зования и охраны окружающей среды.</w:t>
      </w:r>
    </w:p>
    <w:p w:rsidR="00A942D5" w:rsidRPr="003840CE" w:rsidRDefault="00A942D5" w:rsidP="00A942D5">
      <w:pPr>
        <w:jc w:val="both"/>
        <w:rPr>
          <w:sz w:val="24"/>
        </w:rPr>
      </w:pPr>
      <w:r w:rsidRPr="003840CE">
        <w:rPr>
          <w:b/>
          <w:sz w:val="24"/>
        </w:rPr>
        <w:t xml:space="preserve">Цель МБОУ «Зиянчуринская СОШ»: </w:t>
      </w:r>
      <w:r w:rsidRPr="003840CE">
        <w:rPr>
          <w:sz w:val="24"/>
        </w:rPr>
        <w:t>создание условий для такой образовательной среды, чтобы каждый ученик вне зависимости от своих психофизических возможностей, склонностей мог реализоваться не только как высоко - интеллектуальная, духовная личность, но и осознать себя социально-активным практиком в различных сферах своей малой родины.</w:t>
      </w:r>
    </w:p>
    <w:p w:rsidR="00A942D5" w:rsidRDefault="00A942D5" w:rsidP="00A942D5">
      <w:pPr>
        <w:pStyle w:val="2"/>
        <w:spacing w:after="0" w:line="240" w:lineRule="auto"/>
        <w:ind w:left="0" w:firstLine="540"/>
        <w:rPr>
          <w:b/>
          <w:sz w:val="24"/>
        </w:rPr>
      </w:pPr>
      <w:r w:rsidRPr="00F94CE7">
        <w:rPr>
          <w:sz w:val="24"/>
        </w:rPr>
        <w:t>Изучение физики в средних (полных) образовательных учреждениях на базовом уровне направлено на достижение следующих</w:t>
      </w:r>
      <w:r>
        <w:rPr>
          <w:b/>
          <w:sz w:val="24"/>
        </w:rPr>
        <w:t xml:space="preserve"> задач:</w:t>
      </w:r>
    </w:p>
    <w:p w:rsidR="00A942D5" w:rsidRDefault="00A942D5" w:rsidP="00A942D5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540"/>
        <w:jc w:val="both"/>
        <w:rPr>
          <w:sz w:val="24"/>
        </w:rPr>
      </w:pPr>
      <w:r>
        <w:rPr>
          <w:b/>
          <w:i/>
          <w:sz w:val="24"/>
        </w:rPr>
        <w:t xml:space="preserve">освоение знаний </w:t>
      </w:r>
      <w:r>
        <w:rPr>
          <w:i/>
          <w:sz w:val="24"/>
        </w:rPr>
        <w:t>о</w:t>
      </w:r>
      <w:r>
        <w:rPr>
          <w:sz w:val="24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</w:t>
      </w:r>
      <w:r>
        <w:rPr>
          <w:sz w:val="24"/>
        </w:rPr>
        <w:lastRenderedPageBreak/>
        <w:t xml:space="preserve">области физики, оказавших определяющее влияние на развитие техники и технологии; методах научного познания природы; </w:t>
      </w:r>
    </w:p>
    <w:p w:rsidR="00A942D5" w:rsidRDefault="00A942D5" w:rsidP="00A942D5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540"/>
        <w:jc w:val="both"/>
        <w:rPr>
          <w:sz w:val="24"/>
        </w:rPr>
      </w:pPr>
      <w:r>
        <w:rPr>
          <w:b/>
          <w:i/>
          <w:sz w:val="24"/>
        </w:rPr>
        <w:t xml:space="preserve">овладение </w:t>
      </w:r>
      <w:proofErr w:type="spellStart"/>
      <w:r>
        <w:rPr>
          <w:b/>
          <w:i/>
          <w:sz w:val="24"/>
        </w:rPr>
        <w:t>умениями</w:t>
      </w:r>
      <w:r>
        <w:rPr>
          <w:sz w:val="24"/>
        </w:rPr>
        <w:t>проводить</w:t>
      </w:r>
      <w:proofErr w:type="spellEnd"/>
      <w:r>
        <w:rPr>
          <w:sz w:val="24"/>
        </w:rPr>
        <w:t xml:space="preserve"> наблюдения, планировать и выполнять эксперименты, выдвигать гипотезы и </w:t>
      </w:r>
      <w:r>
        <w:rPr>
          <w:color w:val="000000"/>
          <w:sz w:val="24"/>
        </w:rPr>
        <w:t xml:space="preserve">строить модели, </w:t>
      </w:r>
      <w:r>
        <w:rPr>
          <w:sz w:val="24"/>
        </w:rPr>
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A942D5" w:rsidRDefault="00A942D5" w:rsidP="00A942D5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540"/>
        <w:jc w:val="both"/>
        <w:rPr>
          <w:sz w:val="24"/>
        </w:rPr>
      </w:pPr>
      <w:r>
        <w:rPr>
          <w:b/>
          <w:i/>
          <w:sz w:val="24"/>
        </w:rPr>
        <w:t xml:space="preserve">развитие </w:t>
      </w:r>
      <w:r>
        <w:rPr>
          <w:sz w:val="24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A942D5" w:rsidRDefault="00A942D5" w:rsidP="00A942D5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540"/>
        <w:jc w:val="both"/>
        <w:rPr>
          <w:sz w:val="24"/>
        </w:rPr>
      </w:pPr>
      <w:r>
        <w:rPr>
          <w:b/>
          <w:i/>
          <w:sz w:val="24"/>
        </w:rPr>
        <w:t xml:space="preserve">воспитание </w:t>
      </w:r>
      <w:r>
        <w:rPr>
          <w:sz w:val="24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A942D5" w:rsidRPr="00F94CE7" w:rsidRDefault="00A942D5" w:rsidP="00A942D5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540"/>
        <w:jc w:val="both"/>
        <w:rPr>
          <w:sz w:val="24"/>
        </w:rPr>
      </w:pPr>
      <w:r>
        <w:rPr>
          <w:b/>
          <w:sz w:val="24"/>
        </w:rPr>
        <w:t xml:space="preserve">использование приобретенных знаний и умений </w:t>
      </w:r>
      <w:r>
        <w:rPr>
          <w:sz w:val="24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A942D5" w:rsidRDefault="00A942D5" w:rsidP="00A942D5">
      <w:pPr>
        <w:ind w:firstLine="567"/>
        <w:jc w:val="both"/>
        <w:rPr>
          <w:sz w:val="24"/>
        </w:rPr>
      </w:pPr>
      <w:r>
        <w:rPr>
          <w:sz w:val="24"/>
        </w:rPr>
        <w:t xml:space="preserve">Рабочая  программа предусматривает формирование у школьников </w:t>
      </w:r>
      <w:proofErr w:type="spellStart"/>
      <w:r>
        <w:rPr>
          <w:sz w:val="24"/>
        </w:rPr>
        <w:t>общеучебных</w:t>
      </w:r>
      <w:proofErr w:type="spellEnd"/>
      <w:r>
        <w:rPr>
          <w:sz w:val="24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среднего (полного) общего образования являются:</w:t>
      </w:r>
    </w:p>
    <w:p w:rsidR="00A942D5" w:rsidRDefault="00A942D5" w:rsidP="00A942D5">
      <w:pPr>
        <w:ind w:left="567"/>
        <w:jc w:val="both"/>
        <w:rPr>
          <w:i/>
          <w:sz w:val="24"/>
        </w:rPr>
      </w:pPr>
      <w:r>
        <w:rPr>
          <w:i/>
          <w:sz w:val="24"/>
        </w:rPr>
        <w:t>Познавательная деятельность:</w:t>
      </w:r>
    </w:p>
    <w:p w:rsidR="00A942D5" w:rsidRDefault="00A942D5" w:rsidP="00A942D5">
      <w:pPr>
        <w:numPr>
          <w:ilvl w:val="0"/>
          <w:numId w:val="2"/>
        </w:numPr>
        <w:spacing w:after="0" w:line="240" w:lineRule="auto"/>
        <w:ind w:left="567" w:firstLine="0"/>
        <w:jc w:val="both"/>
        <w:rPr>
          <w:sz w:val="24"/>
        </w:rPr>
      </w:pPr>
      <w:r>
        <w:rPr>
          <w:sz w:val="24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A942D5" w:rsidRDefault="00A942D5" w:rsidP="00A942D5">
      <w:pPr>
        <w:numPr>
          <w:ilvl w:val="0"/>
          <w:numId w:val="2"/>
        </w:numPr>
        <w:spacing w:after="0" w:line="240" w:lineRule="auto"/>
        <w:ind w:left="567" w:firstLine="0"/>
        <w:jc w:val="both"/>
        <w:rPr>
          <w:sz w:val="24"/>
        </w:rPr>
      </w:pPr>
      <w:r>
        <w:rPr>
          <w:sz w:val="24"/>
        </w:rPr>
        <w:t>формирование умений различать факты, гипотезы, причины, следствия, доказательства, законы, теории;</w:t>
      </w:r>
    </w:p>
    <w:p w:rsidR="00A942D5" w:rsidRDefault="00A942D5" w:rsidP="00A942D5">
      <w:pPr>
        <w:numPr>
          <w:ilvl w:val="0"/>
          <w:numId w:val="2"/>
        </w:numPr>
        <w:spacing w:after="0" w:line="240" w:lineRule="auto"/>
        <w:ind w:left="567" w:firstLine="0"/>
        <w:jc w:val="both"/>
        <w:rPr>
          <w:sz w:val="24"/>
        </w:rPr>
      </w:pPr>
      <w:r>
        <w:rPr>
          <w:sz w:val="24"/>
        </w:rPr>
        <w:t>овладение адекватными способами решения теоретических и экспериментальных задач;</w:t>
      </w:r>
    </w:p>
    <w:p w:rsidR="00A942D5" w:rsidRDefault="00A942D5" w:rsidP="00A942D5">
      <w:pPr>
        <w:numPr>
          <w:ilvl w:val="0"/>
          <w:numId w:val="2"/>
        </w:numPr>
        <w:spacing w:after="0" w:line="240" w:lineRule="auto"/>
        <w:ind w:left="567" w:firstLine="0"/>
        <w:jc w:val="both"/>
        <w:rPr>
          <w:sz w:val="24"/>
        </w:rPr>
      </w:pPr>
      <w:r>
        <w:rPr>
          <w:sz w:val="24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A942D5" w:rsidRDefault="00A942D5" w:rsidP="00A942D5">
      <w:pPr>
        <w:ind w:left="567"/>
        <w:jc w:val="both"/>
        <w:rPr>
          <w:i/>
        </w:rPr>
      </w:pPr>
      <w:r>
        <w:rPr>
          <w:i/>
          <w:sz w:val="24"/>
        </w:rPr>
        <w:t>Информационно-коммуникативная деятельность</w:t>
      </w:r>
      <w:r>
        <w:rPr>
          <w:i/>
        </w:rPr>
        <w:t>:</w:t>
      </w:r>
    </w:p>
    <w:p w:rsidR="00A942D5" w:rsidRDefault="00A942D5" w:rsidP="00A942D5">
      <w:pPr>
        <w:numPr>
          <w:ilvl w:val="0"/>
          <w:numId w:val="4"/>
        </w:numPr>
        <w:tabs>
          <w:tab w:val="num" w:pos="1287"/>
        </w:tabs>
        <w:spacing w:after="0" w:line="240" w:lineRule="auto"/>
        <w:ind w:left="567" w:firstLine="0"/>
        <w:jc w:val="both"/>
        <w:rPr>
          <w:sz w:val="24"/>
        </w:rPr>
      </w:pPr>
      <w:r>
        <w:rPr>
          <w:sz w:val="24"/>
        </w:rPr>
        <w:t>владение монологической и диалогической речью. Способность понимать точку зрения собеседника и  признавать право на иное мнение;</w:t>
      </w:r>
    </w:p>
    <w:p w:rsidR="00A942D5" w:rsidRDefault="00A942D5" w:rsidP="00A942D5">
      <w:pPr>
        <w:numPr>
          <w:ilvl w:val="0"/>
          <w:numId w:val="4"/>
        </w:numPr>
        <w:tabs>
          <w:tab w:val="num" w:pos="1287"/>
        </w:tabs>
        <w:spacing w:after="0" w:line="240" w:lineRule="auto"/>
        <w:ind w:left="567" w:firstLine="0"/>
        <w:jc w:val="both"/>
        <w:rPr>
          <w:sz w:val="24"/>
        </w:rPr>
      </w:pPr>
      <w:r>
        <w:rPr>
          <w:sz w:val="24"/>
        </w:rPr>
        <w:t>использование для решения познавательных и коммуникативных задач различных источников информации.</w:t>
      </w:r>
    </w:p>
    <w:p w:rsidR="00A942D5" w:rsidRDefault="00A942D5" w:rsidP="00A942D5">
      <w:pPr>
        <w:ind w:left="567"/>
        <w:jc w:val="both"/>
        <w:rPr>
          <w:i/>
          <w:sz w:val="24"/>
        </w:rPr>
      </w:pPr>
      <w:r>
        <w:rPr>
          <w:i/>
          <w:sz w:val="24"/>
        </w:rPr>
        <w:t>Рефлексивная деятельность:</w:t>
      </w:r>
    </w:p>
    <w:p w:rsidR="00A942D5" w:rsidRDefault="00A942D5" w:rsidP="00A942D5">
      <w:pPr>
        <w:numPr>
          <w:ilvl w:val="0"/>
          <w:numId w:val="3"/>
        </w:numPr>
        <w:tabs>
          <w:tab w:val="clear" w:pos="1440"/>
          <w:tab w:val="num" w:pos="1260"/>
          <w:tab w:val="num" w:pos="1353"/>
        </w:tabs>
        <w:spacing w:after="0" w:line="240" w:lineRule="auto"/>
        <w:ind w:left="567" w:firstLine="0"/>
        <w:jc w:val="both"/>
        <w:rPr>
          <w:sz w:val="24"/>
        </w:rPr>
      </w:pPr>
      <w:r>
        <w:rPr>
          <w:sz w:val="24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A942D5" w:rsidRDefault="00A942D5" w:rsidP="00A942D5">
      <w:pPr>
        <w:numPr>
          <w:ilvl w:val="0"/>
          <w:numId w:val="3"/>
        </w:numPr>
        <w:tabs>
          <w:tab w:val="clear" w:pos="1440"/>
          <w:tab w:val="num" w:pos="1260"/>
          <w:tab w:val="num" w:pos="1353"/>
        </w:tabs>
        <w:spacing w:after="0" w:line="240" w:lineRule="auto"/>
        <w:ind w:left="567" w:firstLine="0"/>
        <w:jc w:val="both"/>
        <w:rPr>
          <w:sz w:val="24"/>
        </w:rPr>
      </w:pPr>
      <w:r>
        <w:rPr>
          <w:sz w:val="24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A942D5" w:rsidRDefault="00A942D5" w:rsidP="00A942D5">
      <w:pPr>
        <w:jc w:val="center"/>
        <w:rPr>
          <w:b/>
          <w:sz w:val="24"/>
        </w:rPr>
      </w:pPr>
      <w:r>
        <w:rPr>
          <w:b/>
          <w:sz w:val="24"/>
        </w:rPr>
        <w:t>Место предмета в учебном плане</w:t>
      </w:r>
    </w:p>
    <w:p w:rsidR="00A942D5" w:rsidRDefault="00A942D5" w:rsidP="00A942D5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lastRenderedPageBreak/>
        <w:t xml:space="preserve">Федеральный базисный учебный план для образовательных учреждений Российской Федерации отводит 170 часов для обязательного изучения физики на базовом уровне ступени среднего (полного) общего образования. В том числе в </w:t>
      </w:r>
      <w:r>
        <w:rPr>
          <w:sz w:val="24"/>
          <w:lang w:val="en-US"/>
        </w:rPr>
        <w:t>X</w:t>
      </w:r>
      <w:r>
        <w:rPr>
          <w:sz w:val="24"/>
        </w:rPr>
        <w:t xml:space="preserve"> и </w:t>
      </w:r>
      <w:r>
        <w:rPr>
          <w:sz w:val="24"/>
          <w:lang w:val="en-US"/>
        </w:rPr>
        <w:t>XI</w:t>
      </w:r>
      <w:r>
        <w:rPr>
          <w:sz w:val="24"/>
        </w:rPr>
        <w:t xml:space="preserve"> классах по 68 учебных часов из расчета 2 учебных часа в неделю. За счёт школьного компонента </w:t>
      </w:r>
      <w:proofErr w:type="gramStart"/>
      <w:r>
        <w:rPr>
          <w:sz w:val="24"/>
        </w:rPr>
        <w:t>добавлены</w:t>
      </w:r>
      <w:proofErr w:type="gramEnd"/>
      <w:r>
        <w:rPr>
          <w:sz w:val="24"/>
        </w:rPr>
        <w:t xml:space="preserve"> 34 часа (1 час в неделю) в 10 классе.</w:t>
      </w:r>
    </w:p>
    <w:p w:rsidR="00A942D5" w:rsidRDefault="00A942D5" w:rsidP="00A942D5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</w:rPr>
      </w:pPr>
    </w:p>
    <w:p w:rsidR="00A942D5" w:rsidRPr="00D13950" w:rsidRDefault="00A942D5" w:rsidP="00A942D5">
      <w:pPr>
        <w:pStyle w:val="a5"/>
        <w:numPr>
          <w:ilvl w:val="0"/>
          <w:numId w:val="6"/>
        </w:numPr>
        <w:contextualSpacing/>
        <w:jc w:val="center"/>
        <w:rPr>
          <w:b/>
          <w:sz w:val="28"/>
          <w:szCs w:val="28"/>
        </w:rPr>
      </w:pPr>
      <w:r w:rsidRPr="00D13950">
        <w:rPr>
          <w:b/>
          <w:sz w:val="28"/>
          <w:szCs w:val="28"/>
        </w:rPr>
        <w:t>Планируемые результаты</w:t>
      </w:r>
    </w:p>
    <w:p w:rsidR="00A942D5" w:rsidRPr="007C2D02" w:rsidRDefault="00A942D5" w:rsidP="00A942D5">
      <w:pPr>
        <w:ind w:firstLine="720"/>
        <w:jc w:val="both"/>
        <w:rPr>
          <w:b/>
          <w:sz w:val="24"/>
        </w:rPr>
      </w:pPr>
      <w:r w:rsidRPr="007C2D02">
        <w:rPr>
          <w:b/>
          <w:sz w:val="24"/>
        </w:rPr>
        <w:t>В результате изучения физики на базовом уровне ученик должен</w:t>
      </w:r>
    </w:p>
    <w:p w:rsidR="00A942D5" w:rsidRPr="007C2D02" w:rsidRDefault="00A942D5" w:rsidP="00A942D5">
      <w:pPr>
        <w:ind w:firstLine="720"/>
        <w:jc w:val="both"/>
        <w:rPr>
          <w:b/>
          <w:sz w:val="24"/>
        </w:rPr>
      </w:pPr>
      <w:r w:rsidRPr="007C2D02">
        <w:rPr>
          <w:b/>
          <w:sz w:val="24"/>
        </w:rPr>
        <w:t>знать/понимать</w:t>
      </w:r>
    </w:p>
    <w:p w:rsidR="00A942D5" w:rsidRPr="007C2D02" w:rsidRDefault="00A942D5" w:rsidP="00A942D5">
      <w:pPr>
        <w:jc w:val="both"/>
        <w:rPr>
          <w:sz w:val="24"/>
        </w:rPr>
      </w:pPr>
      <w:proofErr w:type="gramStart"/>
      <w:r w:rsidRPr="006E561A">
        <w:rPr>
          <w:sz w:val="24"/>
        </w:rPr>
        <w:t>смысл понятий</w:t>
      </w:r>
      <w:r w:rsidRPr="007C2D02">
        <w:rPr>
          <w:b/>
          <w:sz w:val="24"/>
        </w:rPr>
        <w:t>:</w:t>
      </w:r>
      <w:r w:rsidRPr="007C2D02">
        <w:rPr>
          <w:sz w:val="24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A942D5" w:rsidRPr="007C2D02" w:rsidRDefault="00A942D5" w:rsidP="00A942D5">
      <w:pPr>
        <w:jc w:val="both"/>
        <w:rPr>
          <w:sz w:val="24"/>
        </w:rPr>
      </w:pPr>
      <w:proofErr w:type="gramStart"/>
      <w:r w:rsidRPr="006E561A">
        <w:rPr>
          <w:sz w:val="24"/>
        </w:rPr>
        <w:t>смысл физических величин</w:t>
      </w:r>
      <w:r w:rsidRPr="007C2D02">
        <w:rPr>
          <w:b/>
          <w:sz w:val="24"/>
        </w:rPr>
        <w:t xml:space="preserve">: </w:t>
      </w:r>
      <w:r w:rsidRPr="007C2D02">
        <w:rPr>
          <w:sz w:val="24"/>
        </w:rPr>
        <w:t>скорость, ускорение, масса, сила, 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A942D5" w:rsidRPr="007C2D02" w:rsidRDefault="00A942D5" w:rsidP="00A942D5">
      <w:pPr>
        <w:jc w:val="both"/>
        <w:rPr>
          <w:sz w:val="24"/>
        </w:rPr>
      </w:pPr>
      <w:r w:rsidRPr="006E561A">
        <w:rPr>
          <w:sz w:val="24"/>
        </w:rPr>
        <w:t>смысл физических законов</w:t>
      </w:r>
      <w:r w:rsidRPr="007C2D02">
        <w:rPr>
          <w:sz w:val="24"/>
        </w:rPr>
        <w:t xml:space="preserve"> классической механики (всемирного тяготения, сохранения энергии, импульса), сохранения электрического заряда, термодинамики, электромагнитной индукции, фотоэффекта; </w:t>
      </w:r>
    </w:p>
    <w:p w:rsidR="00A942D5" w:rsidRPr="007C2D02" w:rsidRDefault="00A942D5" w:rsidP="00A942D5">
      <w:pPr>
        <w:jc w:val="both"/>
        <w:rPr>
          <w:sz w:val="24"/>
        </w:rPr>
      </w:pPr>
      <w:r w:rsidRPr="006E561A">
        <w:rPr>
          <w:sz w:val="24"/>
        </w:rPr>
        <w:t>вклад российских и зарубежных ученых</w:t>
      </w:r>
      <w:r w:rsidRPr="007C2D02">
        <w:rPr>
          <w:sz w:val="24"/>
        </w:rPr>
        <w:t>, оказавших наибольшее влияние на развитие физики;</w:t>
      </w:r>
    </w:p>
    <w:p w:rsidR="00A942D5" w:rsidRPr="007C2D02" w:rsidRDefault="00A942D5" w:rsidP="00A942D5">
      <w:pPr>
        <w:ind w:firstLine="720"/>
        <w:jc w:val="both"/>
        <w:rPr>
          <w:sz w:val="24"/>
        </w:rPr>
      </w:pPr>
      <w:r w:rsidRPr="007C2D02">
        <w:rPr>
          <w:b/>
          <w:sz w:val="24"/>
        </w:rPr>
        <w:t>уметь</w:t>
      </w:r>
    </w:p>
    <w:p w:rsidR="00A942D5" w:rsidRPr="007C2D02" w:rsidRDefault="00A942D5" w:rsidP="00A942D5">
      <w:pPr>
        <w:jc w:val="both"/>
        <w:rPr>
          <w:b/>
          <w:sz w:val="24"/>
        </w:rPr>
      </w:pPr>
      <w:r w:rsidRPr="006E561A">
        <w:rPr>
          <w:sz w:val="24"/>
        </w:rPr>
        <w:t>описывать и объяснять физические явления и свойства тел</w:t>
      </w:r>
      <w:r w:rsidRPr="006E561A">
        <w:rPr>
          <w:i/>
          <w:sz w:val="24"/>
        </w:rPr>
        <w:t>:</w:t>
      </w:r>
      <w:r w:rsidRPr="006E561A">
        <w:rPr>
          <w:sz w:val="24"/>
        </w:rPr>
        <w:t xml:space="preserve"> движение небесных тел и искусственных спутников Зем</w:t>
      </w:r>
      <w:r w:rsidRPr="007C2D02">
        <w:rPr>
          <w:sz w:val="24"/>
        </w:rPr>
        <w:t>ли; свойства газов, жидкостей и твердых тел; электромагнитн</w:t>
      </w:r>
      <w:r w:rsidRPr="007C2D02">
        <w:rPr>
          <w:color w:val="000000"/>
          <w:sz w:val="24"/>
        </w:rPr>
        <w:t>ую</w:t>
      </w:r>
      <w:r w:rsidRPr="007C2D02">
        <w:rPr>
          <w:sz w:val="24"/>
        </w:rPr>
        <w:t xml:space="preserve"> индукци</w:t>
      </w:r>
      <w:r w:rsidRPr="007C2D02">
        <w:rPr>
          <w:color w:val="000000"/>
          <w:sz w:val="24"/>
        </w:rPr>
        <w:t>ю</w:t>
      </w:r>
      <w:r w:rsidRPr="007C2D02">
        <w:rPr>
          <w:sz w:val="24"/>
        </w:rPr>
        <w:t xml:space="preserve">, </w:t>
      </w:r>
      <w:r w:rsidRPr="007C2D02">
        <w:rPr>
          <w:color w:val="000000"/>
          <w:sz w:val="24"/>
        </w:rPr>
        <w:t>распространение электромагнитных волн;</w:t>
      </w:r>
      <w:r w:rsidRPr="007C2D02">
        <w:rPr>
          <w:sz w:val="24"/>
        </w:rPr>
        <w:t xml:space="preserve"> волновые свойства света; излучение и поглощение света атомом; фотоэффект;</w:t>
      </w:r>
    </w:p>
    <w:p w:rsidR="00A942D5" w:rsidRPr="007C2D02" w:rsidRDefault="00A942D5" w:rsidP="00A942D5">
      <w:pPr>
        <w:jc w:val="both"/>
        <w:rPr>
          <w:sz w:val="24"/>
        </w:rPr>
      </w:pPr>
      <w:proofErr w:type="spellStart"/>
      <w:r w:rsidRPr="006E561A">
        <w:rPr>
          <w:sz w:val="24"/>
        </w:rPr>
        <w:t>отличать</w:t>
      </w:r>
      <w:r w:rsidRPr="007C2D02">
        <w:rPr>
          <w:sz w:val="24"/>
        </w:rPr>
        <w:t>гипотезы</w:t>
      </w:r>
      <w:proofErr w:type="spellEnd"/>
      <w:r w:rsidRPr="007C2D02">
        <w:rPr>
          <w:sz w:val="24"/>
        </w:rPr>
        <w:t xml:space="preserve"> от научных теорий; </w:t>
      </w:r>
      <w:r w:rsidRPr="006E561A">
        <w:rPr>
          <w:sz w:val="24"/>
        </w:rPr>
        <w:t xml:space="preserve">делать </w:t>
      </w:r>
      <w:proofErr w:type="spellStart"/>
      <w:r w:rsidRPr="006E561A">
        <w:rPr>
          <w:sz w:val="24"/>
        </w:rPr>
        <w:t>выводы</w:t>
      </w:r>
      <w:r w:rsidRPr="007C2D02">
        <w:rPr>
          <w:sz w:val="24"/>
        </w:rPr>
        <w:t>на</w:t>
      </w:r>
      <w:proofErr w:type="spellEnd"/>
      <w:r w:rsidRPr="007C2D02">
        <w:rPr>
          <w:sz w:val="24"/>
        </w:rPr>
        <w:t xml:space="preserve"> основе экспериментальных данных; </w:t>
      </w:r>
      <w:r w:rsidRPr="006E561A">
        <w:rPr>
          <w:sz w:val="24"/>
        </w:rPr>
        <w:t>приводить примеры, показывающие, что</w:t>
      </w:r>
      <w:r w:rsidRPr="007C2D02">
        <w:rPr>
          <w:b/>
          <w:i/>
          <w:sz w:val="24"/>
        </w:rPr>
        <w:t>:</w:t>
      </w:r>
      <w:r w:rsidRPr="007C2D02">
        <w:rPr>
          <w:sz w:val="24"/>
        </w:rPr>
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A942D5" w:rsidRPr="007C2D02" w:rsidRDefault="00A942D5" w:rsidP="00A942D5">
      <w:pPr>
        <w:jc w:val="both"/>
        <w:rPr>
          <w:sz w:val="24"/>
        </w:rPr>
      </w:pPr>
      <w:r w:rsidRPr="006E561A">
        <w:rPr>
          <w:sz w:val="24"/>
        </w:rPr>
        <w:t xml:space="preserve">приводить примеры практического использования </w:t>
      </w:r>
      <w:proofErr w:type="spellStart"/>
      <w:r w:rsidRPr="006E561A">
        <w:rPr>
          <w:sz w:val="24"/>
        </w:rPr>
        <w:t>физическихзнаний</w:t>
      </w:r>
      <w:proofErr w:type="gramStart"/>
      <w:r w:rsidRPr="007C2D02">
        <w:rPr>
          <w:b/>
          <w:i/>
          <w:sz w:val="24"/>
        </w:rPr>
        <w:t>:</w:t>
      </w:r>
      <w:r w:rsidRPr="007C2D02">
        <w:rPr>
          <w:sz w:val="24"/>
        </w:rPr>
        <w:t>з</w:t>
      </w:r>
      <w:proofErr w:type="gramEnd"/>
      <w:r w:rsidRPr="007C2D02">
        <w:rPr>
          <w:sz w:val="24"/>
        </w:rPr>
        <w:t>аконов</w:t>
      </w:r>
      <w:proofErr w:type="spellEnd"/>
      <w:r w:rsidRPr="007C2D02">
        <w:rPr>
          <w:sz w:val="24"/>
        </w:rPr>
        <w:t xml:space="preserve">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A942D5" w:rsidRPr="007C2D02" w:rsidRDefault="00A942D5" w:rsidP="00A942D5">
      <w:pPr>
        <w:jc w:val="both"/>
        <w:rPr>
          <w:sz w:val="24"/>
        </w:rPr>
      </w:pPr>
      <w:r w:rsidRPr="006E561A">
        <w:rPr>
          <w:sz w:val="24"/>
        </w:rPr>
        <w:lastRenderedPageBreak/>
        <w:t xml:space="preserve">воспринимать и на основе полученных знаний самостоятельно </w:t>
      </w:r>
      <w:proofErr w:type="spellStart"/>
      <w:r w:rsidRPr="006E561A">
        <w:rPr>
          <w:sz w:val="24"/>
        </w:rPr>
        <w:t>оценивать</w:t>
      </w:r>
      <w:r w:rsidRPr="007C2D02">
        <w:rPr>
          <w:sz w:val="24"/>
        </w:rPr>
        <w:t>информацию</w:t>
      </w:r>
      <w:proofErr w:type="spellEnd"/>
      <w:r w:rsidRPr="007C2D02">
        <w:rPr>
          <w:sz w:val="24"/>
        </w:rPr>
        <w:t xml:space="preserve">, </w:t>
      </w:r>
      <w:proofErr w:type="gramStart"/>
      <w:r w:rsidRPr="007C2D02">
        <w:rPr>
          <w:sz w:val="24"/>
        </w:rPr>
        <w:t>содержащуюся</w:t>
      </w:r>
      <w:proofErr w:type="gramEnd"/>
      <w:r w:rsidRPr="007C2D02">
        <w:rPr>
          <w:sz w:val="24"/>
        </w:rPr>
        <w:t xml:space="preserve"> в сообщениях СМИ,  Интернете, научно-популярных статьях;</w:t>
      </w:r>
    </w:p>
    <w:p w:rsidR="00A942D5" w:rsidRPr="006E561A" w:rsidRDefault="00A942D5" w:rsidP="00A942D5">
      <w:pPr>
        <w:jc w:val="both"/>
        <w:rPr>
          <w:sz w:val="24"/>
        </w:rPr>
      </w:pPr>
      <w:r w:rsidRPr="006E561A">
        <w:rPr>
          <w:sz w:val="24"/>
        </w:rPr>
        <w:t xml:space="preserve">           использовать приобретенные знания и умения в практической деятельности и повседневной жизни </w:t>
      </w:r>
      <w:proofErr w:type="gramStart"/>
      <w:r w:rsidRPr="006E561A">
        <w:rPr>
          <w:sz w:val="24"/>
        </w:rPr>
        <w:t>для</w:t>
      </w:r>
      <w:proofErr w:type="gramEnd"/>
      <w:r w:rsidRPr="006E561A">
        <w:rPr>
          <w:sz w:val="24"/>
        </w:rPr>
        <w:t>:</w:t>
      </w:r>
    </w:p>
    <w:p w:rsidR="00A942D5" w:rsidRPr="007C2D02" w:rsidRDefault="00A942D5" w:rsidP="00A942D5">
      <w:pPr>
        <w:jc w:val="both"/>
        <w:rPr>
          <w:b/>
          <w:sz w:val="24"/>
        </w:rPr>
      </w:pPr>
      <w:r w:rsidRPr="007C2D02">
        <w:rPr>
          <w:sz w:val="24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A942D5" w:rsidRPr="007C2D02" w:rsidRDefault="00A942D5" w:rsidP="00A942D5">
      <w:pPr>
        <w:jc w:val="both"/>
        <w:rPr>
          <w:b/>
          <w:sz w:val="24"/>
        </w:rPr>
      </w:pPr>
      <w:r w:rsidRPr="007C2D02">
        <w:rPr>
          <w:sz w:val="24"/>
        </w:rPr>
        <w:t>оценки влияния на организм человека и другие организмы загрязнения окружающей среды;</w:t>
      </w:r>
    </w:p>
    <w:p w:rsidR="00A942D5" w:rsidRPr="007C2D02" w:rsidRDefault="00A942D5" w:rsidP="00A942D5">
      <w:pPr>
        <w:jc w:val="both"/>
        <w:rPr>
          <w:b/>
          <w:sz w:val="24"/>
        </w:rPr>
      </w:pPr>
      <w:r w:rsidRPr="007C2D02">
        <w:rPr>
          <w:sz w:val="24"/>
        </w:rPr>
        <w:t>рационального природопользования и защиты окружающей среды.</w:t>
      </w:r>
    </w:p>
    <w:p w:rsidR="00A942D5" w:rsidRPr="007C2D02" w:rsidRDefault="00A942D5" w:rsidP="00A942D5">
      <w:pPr>
        <w:pStyle w:val="2"/>
        <w:spacing w:after="0" w:line="240" w:lineRule="auto"/>
        <w:jc w:val="center"/>
        <w:rPr>
          <w:b/>
          <w:i/>
          <w:sz w:val="24"/>
        </w:rPr>
      </w:pPr>
    </w:p>
    <w:p w:rsidR="00A942D5" w:rsidRPr="007C2D02" w:rsidRDefault="00A942D5" w:rsidP="00A942D5">
      <w:pPr>
        <w:rPr>
          <w:b/>
          <w:sz w:val="24"/>
        </w:rPr>
      </w:pPr>
      <w:r w:rsidRPr="007C2D02">
        <w:rPr>
          <w:b/>
          <w:sz w:val="24"/>
        </w:rPr>
        <w:t xml:space="preserve">Для всех разделов при изучении курса физики средней школы в раздел «Требования к уровню подготовки выпускников» </w:t>
      </w:r>
    </w:p>
    <w:p w:rsidR="00A942D5" w:rsidRPr="007C2D02" w:rsidRDefault="00A942D5" w:rsidP="00A942D5">
      <w:pPr>
        <w:rPr>
          <w:b/>
          <w:sz w:val="24"/>
        </w:rPr>
      </w:pPr>
      <w:r w:rsidRPr="007C2D02">
        <w:rPr>
          <w:b/>
          <w:sz w:val="24"/>
        </w:rPr>
        <w:t>знать/понимать</w:t>
      </w:r>
    </w:p>
    <w:p w:rsidR="00A942D5" w:rsidRPr="007C2D02" w:rsidRDefault="00A942D5" w:rsidP="00A942D5">
      <w:pPr>
        <w:spacing w:before="60"/>
        <w:jc w:val="both"/>
        <w:rPr>
          <w:i/>
          <w:sz w:val="24"/>
        </w:rPr>
      </w:pPr>
      <w:r w:rsidRPr="007C2D02">
        <w:rPr>
          <w:sz w:val="24"/>
        </w:rPr>
        <w:t>основные положения изучаемых физических теорий и их роль в формировании научного мировоззрения;</w:t>
      </w:r>
    </w:p>
    <w:p w:rsidR="00A942D5" w:rsidRPr="007C2D02" w:rsidRDefault="00A942D5" w:rsidP="00A942D5">
      <w:pPr>
        <w:spacing w:before="60"/>
        <w:jc w:val="both"/>
        <w:rPr>
          <w:i/>
          <w:sz w:val="24"/>
        </w:rPr>
      </w:pPr>
      <w:r w:rsidRPr="006E561A">
        <w:rPr>
          <w:sz w:val="24"/>
        </w:rPr>
        <w:t>вклад российских и зарубежных ученых</w:t>
      </w:r>
      <w:r w:rsidRPr="007C2D02">
        <w:rPr>
          <w:sz w:val="24"/>
        </w:rPr>
        <w:t>, оказавших наибольшее влияние на развитие физики;</w:t>
      </w:r>
    </w:p>
    <w:p w:rsidR="00A942D5" w:rsidRPr="007C2D02" w:rsidRDefault="00A942D5" w:rsidP="00A942D5">
      <w:pPr>
        <w:spacing w:before="240"/>
        <w:ind w:firstLine="567"/>
        <w:jc w:val="both"/>
        <w:rPr>
          <w:sz w:val="24"/>
        </w:rPr>
      </w:pPr>
      <w:r w:rsidRPr="007C2D02">
        <w:rPr>
          <w:b/>
          <w:sz w:val="24"/>
        </w:rPr>
        <w:t>уметь</w:t>
      </w:r>
    </w:p>
    <w:p w:rsidR="00A942D5" w:rsidRPr="007C2D02" w:rsidRDefault="00A942D5" w:rsidP="00A942D5">
      <w:pPr>
        <w:spacing w:before="60"/>
        <w:jc w:val="both"/>
        <w:rPr>
          <w:snapToGrid w:val="0"/>
          <w:sz w:val="24"/>
        </w:rPr>
      </w:pPr>
      <w:r w:rsidRPr="006E561A">
        <w:rPr>
          <w:snapToGrid w:val="0"/>
          <w:sz w:val="24"/>
        </w:rPr>
        <w:t>приводить примеры опытов, иллюстрирующих</w:t>
      </w:r>
      <w:r w:rsidRPr="007C2D02">
        <w:rPr>
          <w:b/>
          <w:i/>
          <w:snapToGrid w:val="0"/>
          <w:sz w:val="24"/>
        </w:rPr>
        <w:t xml:space="preserve">, </w:t>
      </w:r>
      <w:r w:rsidRPr="007C2D02">
        <w:rPr>
          <w:snapToGrid w:val="0"/>
          <w:sz w:val="24"/>
        </w:rPr>
        <w:t xml:space="preserve">что: </w:t>
      </w:r>
      <w:r w:rsidRPr="007C2D02">
        <w:rPr>
          <w:sz w:val="24"/>
        </w:rPr>
        <w:t xml:space="preserve">наблюдения и эксперимент служат основой для выдвижения гипотез и построения научных теорий; эксперимент позволяет проверить истинность теоретических выводов; физическая теория дает возможность объяснять явления природы и </w:t>
      </w:r>
      <w:r w:rsidRPr="007C2D02">
        <w:rPr>
          <w:snapToGrid w:val="0"/>
          <w:sz w:val="24"/>
        </w:rPr>
        <w:t xml:space="preserve">научные факты; </w:t>
      </w:r>
      <w:r w:rsidRPr="007C2D02">
        <w:rPr>
          <w:sz w:val="24"/>
        </w:rPr>
        <w:t xml:space="preserve">физическая теория позволяет предсказывать еще неизвестные явления и </w:t>
      </w:r>
      <w:r w:rsidRPr="007C2D02">
        <w:rPr>
          <w:snapToGrid w:val="0"/>
          <w:sz w:val="24"/>
        </w:rPr>
        <w:t xml:space="preserve">их особенности; </w:t>
      </w:r>
      <w:r w:rsidRPr="007C2D02">
        <w:rPr>
          <w:sz w:val="24"/>
        </w:rPr>
        <w:t xml:space="preserve">при объяснении природных явлений используются физические модели; один и тот же природный объект или явление можно исследовать </w:t>
      </w:r>
      <w:r w:rsidRPr="007C2D02">
        <w:rPr>
          <w:snapToGrid w:val="0"/>
          <w:sz w:val="24"/>
        </w:rPr>
        <w:t xml:space="preserve">на основе использования разных моделей; </w:t>
      </w:r>
      <w:r w:rsidRPr="007C2D02">
        <w:rPr>
          <w:sz w:val="24"/>
        </w:rPr>
        <w:t xml:space="preserve">законы физики и физические теории имеют свои определенные границы </w:t>
      </w:r>
      <w:r w:rsidRPr="007C2D02">
        <w:rPr>
          <w:snapToGrid w:val="0"/>
          <w:sz w:val="24"/>
        </w:rPr>
        <w:t>применимости;</w:t>
      </w:r>
    </w:p>
    <w:p w:rsidR="00A942D5" w:rsidRPr="006E561A" w:rsidRDefault="00A942D5" w:rsidP="00A942D5">
      <w:pPr>
        <w:spacing w:before="60"/>
        <w:jc w:val="both"/>
        <w:rPr>
          <w:snapToGrid w:val="0"/>
          <w:sz w:val="24"/>
        </w:rPr>
      </w:pPr>
      <w:r w:rsidRPr="006E561A">
        <w:rPr>
          <w:snapToGrid w:val="0"/>
          <w:sz w:val="24"/>
        </w:rPr>
        <w:t>описывать фундаментальные опыты, оказавшие существенное влияние на развитие физики;</w:t>
      </w:r>
    </w:p>
    <w:p w:rsidR="00A942D5" w:rsidRPr="006E561A" w:rsidRDefault="00A942D5" w:rsidP="00A942D5">
      <w:pPr>
        <w:spacing w:before="60"/>
        <w:jc w:val="both"/>
        <w:rPr>
          <w:snapToGrid w:val="0"/>
          <w:sz w:val="24"/>
        </w:rPr>
      </w:pPr>
      <w:r w:rsidRPr="006E561A">
        <w:rPr>
          <w:snapToGrid w:val="0"/>
          <w:sz w:val="24"/>
        </w:rPr>
        <w:t xml:space="preserve">применять полученные знания для решения физических задач; </w:t>
      </w:r>
    </w:p>
    <w:p w:rsidR="00A942D5" w:rsidRPr="007C2D02" w:rsidRDefault="00A942D5" w:rsidP="00A942D5">
      <w:pPr>
        <w:spacing w:before="60"/>
        <w:jc w:val="both"/>
        <w:rPr>
          <w:sz w:val="24"/>
        </w:rPr>
      </w:pPr>
      <w:r w:rsidRPr="007C2D02">
        <w:rPr>
          <w:sz w:val="24"/>
        </w:rPr>
        <w:t>представлять результаты измерений с учетом их погрешностей;</w:t>
      </w:r>
    </w:p>
    <w:p w:rsidR="00A942D5" w:rsidRPr="007C2D02" w:rsidRDefault="00A942D5" w:rsidP="00A942D5">
      <w:pPr>
        <w:spacing w:before="60"/>
        <w:jc w:val="both"/>
        <w:rPr>
          <w:sz w:val="24"/>
        </w:rPr>
      </w:pPr>
      <w:r w:rsidRPr="006E561A">
        <w:rPr>
          <w:sz w:val="24"/>
        </w:rPr>
        <w:t xml:space="preserve">воспринимать и на основе полученных знаний самостоятельно </w:t>
      </w:r>
      <w:proofErr w:type="spellStart"/>
      <w:r w:rsidRPr="006E561A">
        <w:rPr>
          <w:sz w:val="24"/>
        </w:rPr>
        <w:t>оценивать</w:t>
      </w:r>
      <w:r w:rsidRPr="007C2D02">
        <w:rPr>
          <w:snapToGrid w:val="0"/>
          <w:sz w:val="24"/>
        </w:rPr>
        <w:t>информацию</w:t>
      </w:r>
      <w:proofErr w:type="spellEnd"/>
      <w:r w:rsidRPr="007C2D02">
        <w:rPr>
          <w:sz w:val="24"/>
        </w:rPr>
        <w:t xml:space="preserve">, </w:t>
      </w:r>
      <w:proofErr w:type="gramStart"/>
      <w:r w:rsidRPr="007C2D02">
        <w:rPr>
          <w:sz w:val="24"/>
        </w:rPr>
        <w:t>содержащуюся</w:t>
      </w:r>
      <w:proofErr w:type="gramEnd"/>
      <w:r w:rsidRPr="007C2D02">
        <w:rPr>
          <w:sz w:val="24"/>
        </w:rPr>
        <w:t xml:space="preserve"> в сообщениях СМИ, научно-популярных статьях; </w:t>
      </w:r>
      <w:proofErr w:type="spellStart"/>
      <w:r w:rsidRPr="006E561A">
        <w:rPr>
          <w:sz w:val="24"/>
        </w:rPr>
        <w:t>использовать</w:t>
      </w:r>
      <w:r w:rsidRPr="007C2D02">
        <w:rPr>
          <w:sz w:val="24"/>
        </w:rPr>
        <w:t>новые</w:t>
      </w:r>
      <w:proofErr w:type="spellEnd"/>
      <w:r w:rsidRPr="007C2D02">
        <w:rPr>
          <w:sz w:val="24"/>
        </w:rPr>
        <w:t xml:space="preserve"> информационные технологии для поиска, обработки и предъявления информации по физике в компьютерных базах данных и сетях (сети Интернета);</w:t>
      </w:r>
    </w:p>
    <w:p w:rsidR="00A942D5" w:rsidRPr="007C2D02" w:rsidRDefault="00A942D5" w:rsidP="00A942D5">
      <w:pPr>
        <w:spacing w:before="240"/>
        <w:ind w:left="567"/>
        <w:jc w:val="both"/>
        <w:rPr>
          <w:sz w:val="24"/>
        </w:rPr>
      </w:pPr>
      <w:r>
        <w:rPr>
          <w:b/>
          <w:sz w:val="24"/>
        </w:rPr>
        <w:lastRenderedPageBreak/>
        <w:t>и</w:t>
      </w:r>
      <w:r w:rsidRPr="007C2D02">
        <w:rPr>
          <w:b/>
          <w:sz w:val="24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Pr="006E561A">
        <w:rPr>
          <w:b/>
          <w:sz w:val="24"/>
        </w:rPr>
        <w:t>для</w:t>
      </w:r>
      <w:proofErr w:type="gramEnd"/>
      <w:r w:rsidRPr="007C2D02">
        <w:rPr>
          <w:sz w:val="24"/>
        </w:rPr>
        <w:t>:</w:t>
      </w:r>
    </w:p>
    <w:p w:rsidR="00A942D5" w:rsidRPr="007C2D02" w:rsidRDefault="00A942D5" w:rsidP="00A942D5">
      <w:pPr>
        <w:spacing w:before="60"/>
        <w:jc w:val="both"/>
        <w:rPr>
          <w:b/>
          <w:sz w:val="24"/>
        </w:rPr>
      </w:pPr>
      <w:r w:rsidRPr="007C2D02">
        <w:rPr>
          <w:sz w:val="24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A942D5" w:rsidRPr="007C2D02" w:rsidRDefault="00A942D5" w:rsidP="00A942D5">
      <w:pPr>
        <w:spacing w:before="60"/>
        <w:jc w:val="both"/>
        <w:rPr>
          <w:b/>
          <w:sz w:val="24"/>
        </w:rPr>
      </w:pPr>
      <w:r w:rsidRPr="007C2D02">
        <w:rPr>
          <w:sz w:val="24"/>
        </w:rPr>
        <w:t>анализа и оценки влияния на организм человека и другие организмы загрязнения окружающей среды;</w:t>
      </w:r>
    </w:p>
    <w:p w:rsidR="00A942D5" w:rsidRPr="007C2D02" w:rsidRDefault="00A942D5" w:rsidP="00A942D5">
      <w:pPr>
        <w:spacing w:before="60"/>
        <w:jc w:val="both"/>
        <w:rPr>
          <w:b/>
          <w:sz w:val="24"/>
        </w:rPr>
      </w:pPr>
      <w:r w:rsidRPr="007C2D02">
        <w:rPr>
          <w:sz w:val="24"/>
        </w:rPr>
        <w:t>рационального природопользования и защиты окружающей среды;</w:t>
      </w:r>
    </w:p>
    <w:p w:rsidR="00A942D5" w:rsidRPr="007C2D02" w:rsidRDefault="00A942D5" w:rsidP="00A942D5">
      <w:pPr>
        <w:spacing w:before="60"/>
        <w:jc w:val="both"/>
        <w:rPr>
          <w:b/>
          <w:sz w:val="24"/>
        </w:rPr>
      </w:pPr>
      <w:r w:rsidRPr="007C2D02">
        <w:rPr>
          <w:sz w:val="24"/>
        </w:rPr>
        <w:t>определения собственной позиции по отношению к экологическим проблемам и поведению в природной среде.</w:t>
      </w:r>
    </w:p>
    <w:p w:rsidR="00A942D5" w:rsidRDefault="00A942D5"/>
    <w:sectPr w:rsidR="00A94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DB81F68"/>
    <w:multiLevelType w:val="hybridMultilevel"/>
    <w:tmpl w:val="B84E1C1E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D7654B"/>
    <w:multiLevelType w:val="hybridMultilevel"/>
    <w:tmpl w:val="9DC4E3FA"/>
    <w:lvl w:ilvl="0" w:tplc="FFFFFFFF">
      <w:start w:val="1"/>
      <w:numFmt w:val="bullet"/>
      <w:lvlText w:val=""/>
      <w:lvlJc w:val="left"/>
      <w:pPr>
        <w:tabs>
          <w:tab w:val="num" w:pos="1494"/>
        </w:tabs>
        <w:ind w:left="1494" w:hanging="567"/>
      </w:pPr>
      <w:rPr>
        <w:rFonts w:ascii="Symbol" w:hAnsi="Symbol" w:hint="default"/>
        <w:sz w:val="22"/>
      </w:rPr>
    </w:lvl>
    <w:lvl w:ilvl="1" w:tplc="7458F8D6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DA56A71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D09459FE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EC1227F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466057E2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27A81D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8AA8F9B2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C0702AC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7AD16C3A"/>
    <w:multiLevelType w:val="hybridMultilevel"/>
    <w:tmpl w:val="276E2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42D5"/>
    <w:rsid w:val="00A9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2D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942D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942D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A942D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1766</Words>
  <Characters>10071</Characters>
  <Application>Microsoft Office Word</Application>
  <DocSecurity>0</DocSecurity>
  <Lines>83</Lines>
  <Paragraphs>23</Paragraphs>
  <ScaleCrop>false</ScaleCrop>
  <Company>ЗСШ</Company>
  <LinksUpToDate>false</LinksUpToDate>
  <CharactersWithSpaces>11814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2019-03-29T08:40:00Z</dcterms:created>
  <dcterms:modified xsi:type="dcterms:W3CDTF">2019-03-29T08:43:00Z</dcterms:modified>
</cp:coreProperties>
</file>